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3C" w:rsidRPr="0089453C" w:rsidRDefault="0089453C" w:rsidP="0089453C">
      <w:pPr>
        <w:tabs>
          <w:tab w:val="left" w:pos="8835"/>
          <w:tab w:val="right" w:pos="9638"/>
        </w:tabs>
        <w:bidi/>
        <w:jc w:val="center"/>
        <w:rPr>
          <w:rFonts w:cs="AdvertisingBold"/>
          <w:b/>
          <w:bCs/>
          <w:sz w:val="28"/>
          <w:szCs w:val="28"/>
          <w:rtl/>
          <w:lang w:bidi="ar-DZ"/>
        </w:rPr>
      </w:pPr>
      <w:r w:rsidRPr="0089453C">
        <w:rPr>
          <w:rFonts w:cs="AdvertisingBold" w:hint="cs"/>
          <w:b/>
          <w:bCs/>
          <w:sz w:val="28"/>
          <w:szCs w:val="28"/>
          <w:rtl/>
          <w:lang w:bidi="ar-DZ"/>
        </w:rPr>
        <w:t>الجمهوريــة الجزائريــة الديمقراطيــة الشعبيــة</w:t>
      </w:r>
    </w:p>
    <w:p w:rsidR="0089453C" w:rsidRPr="0089453C" w:rsidRDefault="0089453C" w:rsidP="0089453C">
      <w:pPr>
        <w:tabs>
          <w:tab w:val="left" w:pos="2488"/>
          <w:tab w:val="center" w:pos="5457"/>
          <w:tab w:val="left" w:pos="8835"/>
          <w:tab w:val="right" w:pos="9638"/>
        </w:tabs>
        <w:bidi/>
        <w:ind w:left="284"/>
        <w:jc w:val="center"/>
        <w:rPr>
          <w:rFonts w:ascii="Arial" w:hAnsi="Arial"/>
          <w:b/>
          <w:bCs/>
          <w:rtl/>
          <w:lang w:val="en-US" w:bidi="ar-DZ"/>
        </w:rPr>
      </w:pPr>
      <w:r w:rsidRPr="0089453C">
        <w:rPr>
          <w:rFonts w:ascii="Arial" w:hAnsi="Arial"/>
          <w:b/>
          <w:bCs/>
          <w:lang w:bidi="ar-DZ"/>
        </w:rPr>
        <w:t>République Algérienne Démocratique et Populaire</w:t>
      </w:r>
    </w:p>
    <w:p w:rsidR="0089453C" w:rsidRPr="00A234BE" w:rsidRDefault="000311CF" w:rsidP="0089453C">
      <w:pPr>
        <w:tabs>
          <w:tab w:val="left" w:pos="8462"/>
          <w:tab w:val="left" w:pos="8835"/>
          <w:tab w:val="right" w:pos="9638"/>
        </w:tabs>
        <w:bidi/>
        <w:spacing w:after="120"/>
        <w:ind w:left="284"/>
        <w:rPr>
          <w:b/>
          <w:bCs/>
          <w:rtl/>
          <w:lang w:bidi="ar-DZ"/>
        </w:rPr>
      </w:pPr>
      <w:r w:rsidRPr="000311CF">
        <w:rPr>
          <w:noProof/>
          <w:sz w:val="16"/>
          <w:szCs w:val="1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7" type="#_x0000_t202" style="position:absolute;left:0;text-align:left;margin-left:-46.3pt;margin-top:5.8pt;width:253.5pt;height:8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" filled="f" stroked="f">
            <v:textbox>
              <w:txbxContent>
                <w:p w:rsidR="0089453C" w:rsidRPr="0089453C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rPr>
                      <w:rFonts w:ascii="Cambria Math" w:hAnsi="Cambria Math"/>
                      <w:noProof/>
                      <w:sz w:val="20"/>
                      <w:szCs w:val="20"/>
                      <w:rtl/>
                      <w:lang w:val="en-US"/>
                    </w:rPr>
                  </w:pPr>
                  <w:r w:rsidRPr="0089453C">
                    <w:rPr>
                      <w:rFonts w:ascii="Cambria Math" w:hAnsi="Cambria Math"/>
                      <w:noProof/>
                      <w:sz w:val="20"/>
                      <w:szCs w:val="20"/>
                    </w:rPr>
                    <w:t>Minist</w:t>
                  </w:r>
                  <w:r w:rsidRPr="0089453C">
                    <w:rPr>
                      <w:rFonts w:ascii="Cambria Math" w:hAnsi="Cambria Math" w:hint="cs"/>
                      <w:noProof/>
                      <w:sz w:val="20"/>
                      <w:szCs w:val="20"/>
                      <w:rtl/>
                      <w:lang w:val="en-US"/>
                    </w:rPr>
                    <w:t>è</w:t>
                  </w:r>
                  <w:r w:rsidRPr="0089453C">
                    <w:rPr>
                      <w:rFonts w:ascii="Cambria Math" w:hAnsi="Cambria Math"/>
                      <w:noProof/>
                      <w:sz w:val="20"/>
                      <w:szCs w:val="20"/>
                    </w:rPr>
                    <w:t>re de l’Enseignement Supérieur</w:t>
                  </w:r>
                </w:p>
                <w:p w:rsidR="0089453C" w:rsidRPr="0089453C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rPr>
                      <w:rFonts w:ascii="Cambria Math" w:hAnsi="Cambria Math"/>
                      <w:noProof/>
                      <w:sz w:val="20"/>
                      <w:szCs w:val="20"/>
                      <w:rtl/>
                      <w:lang w:val="en-US" w:bidi="ar-DZ"/>
                    </w:rPr>
                  </w:pPr>
                  <w:r w:rsidRPr="0089453C">
                    <w:rPr>
                      <w:rFonts w:ascii="Cambria Math" w:hAnsi="Cambria Math"/>
                      <w:noProof/>
                      <w:sz w:val="20"/>
                      <w:szCs w:val="20"/>
                    </w:rPr>
                    <w:t xml:space="preserve">         et de la Recherche Scientifique                             </w:t>
                  </w:r>
                  <w:r w:rsidRPr="0089453C">
                    <w:rPr>
                      <w:rFonts w:ascii="Cambria Math" w:hAnsi="Cambria Math" w:hint="cs"/>
                      <w:noProof/>
                      <w:sz w:val="20"/>
                      <w:szCs w:val="20"/>
                      <w:rtl/>
                      <w:lang w:val="en-US"/>
                    </w:rPr>
                    <w:t xml:space="preserve"> </w:t>
                  </w:r>
                </w:p>
                <w:p w:rsidR="0089453C" w:rsidRPr="0089453C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rPr>
                      <w:rFonts w:ascii="Cambria Math" w:hAnsi="Cambria Math"/>
                      <w:noProof/>
                      <w:sz w:val="20"/>
                      <w:szCs w:val="20"/>
                    </w:rPr>
                  </w:pPr>
                  <w:r w:rsidRPr="0089453C">
                    <w:rPr>
                      <w:rFonts w:ascii="Cambria Math" w:hAnsi="Cambria Math"/>
                      <w:noProof/>
                      <w:sz w:val="20"/>
                      <w:szCs w:val="20"/>
                    </w:rPr>
                    <w:t>Université Med. Cherif Messaadia - Souk Ahras</w:t>
                  </w:r>
                  <w:r w:rsidRPr="0089453C">
                    <w:rPr>
                      <w:rFonts w:ascii="Cambria Math" w:hAnsi="Cambria Math" w:hint="cs"/>
                      <w:noProof/>
                      <w:sz w:val="20"/>
                      <w:szCs w:val="20"/>
                      <w:rtl/>
                      <w:lang w:val="en-US"/>
                    </w:rPr>
                    <w:t>-</w:t>
                  </w:r>
                </w:p>
                <w:p w:rsidR="0089453C" w:rsidRPr="0089453C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rPr>
                      <w:noProof/>
                      <w:sz w:val="20"/>
                      <w:szCs w:val="20"/>
                      <w:rtl/>
                    </w:rPr>
                  </w:pPr>
                  <w:r w:rsidRPr="0089453C">
                    <w:rPr>
                      <w:rFonts w:ascii="Cambria Math" w:hAnsi="Cambria Math"/>
                      <w:noProof/>
                      <w:sz w:val="20"/>
                      <w:szCs w:val="20"/>
                    </w:rPr>
                    <w:t>Faculté des Sciences Sociales et Humaines</w:t>
                  </w:r>
                </w:p>
              </w:txbxContent>
            </v:textbox>
          </v:shape>
        </w:pict>
      </w:r>
      <w:r w:rsidRPr="000311CF">
        <w:rPr>
          <w:noProof/>
          <w:sz w:val="16"/>
          <w:szCs w:val="16"/>
          <w:rtl/>
        </w:rPr>
        <w:pict>
          <v:shape id="Zone de texte 1" o:spid="_x0000_s1026" type="#_x0000_t202" style="position:absolute;left:0;text-align:left;margin-left:288.2pt;margin-top:5.8pt;width:253.5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" filled="f" stroked="f">
            <v:textbox>
              <w:txbxContent>
                <w:p w:rsidR="0089453C" w:rsidRPr="0089453C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bidi/>
                    <w:jc w:val="center"/>
                    <w:rPr>
                      <w:rFonts w:cs="AdvertisingBold"/>
                      <w:noProof/>
                      <w:sz w:val="24"/>
                      <w:szCs w:val="24"/>
                      <w:rtl/>
                    </w:rPr>
                  </w:pPr>
                  <w:r w:rsidRPr="0089453C">
                    <w:rPr>
                      <w:rFonts w:cs="AdvertisingBold" w:hint="cs"/>
                      <w:noProof/>
                      <w:sz w:val="24"/>
                      <w:szCs w:val="24"/>
                      <w:rtl/>
                    </w:rPr>
                    <w:t xml:space="preserve">وزارة التـعليم العالي و البحث العلمــي                 </w:t>
                  </w:r>
                  <w:r w:rsidRPr="0089453C">
                    <w:rPr>
                      <w:rFonts w:cs="AdvertisingBold" w:hint="cs"/>
                      <w:noProof/>
                      <w:sz w:val="24"/>
                      <w:szCs w:val="24"/>
                      <w:rtl/>
                      <w:lang w:bidi="ar-DZ"/>
                    </w:rPr>
                    <w:t xml:space="preserve">                                                                 </w:t>
                  </w:r>
                  <w:r w:rsidRPr="0089453C">
                    <w:rPr>
                      <w:rFonts w:cs="AdvertisingBold" w:hint="cs"/>
                      <w:noProof/>
                      <w:sz w:val="24"/>
                      <w:szCs w:val="24"/>
                      <w:rtl/>
                    </w:rPr>
                    <w:t>جامعــة محمـد الشــــريف مساعديــة</w:t>
                  </w:r>
                </w:p>
                <w:p w:rsidR="0089453C" w:rsidRPr="0089453C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bidi/>
                    <w:jc w:val="center"/>
                    <w:rPr>
                      <w:rFonts w:cs="AdvertisingBold"/>
                      <w:noProof/>
                      <w:sz w:val="24"/>
                      <w:szCs w:val="24"/>
                      <w:rtl/>
                    </w:rPr>
                  </w:pPr>
                  <w:r w:rsidRPr="0089453C">
                    <w:rPr>
                      <w:rFonts w:cs="AdvertisingBold" w:hint="cs"/>
                      <w:noProof/>
                      <w:sz w:val="24"/>
                      <w:szCs w:val="24"/>
                      <w:rtl/>
                      <w:lang w:bidi="ar-DZ"/>
                    </w:rPr>
                    <w:t>س</w:t>
                  </w:r>
                  <w:r w:rsidRPr="0089453C">
                    <w:rPr>
                      <w:rFonts w:cs="AdvertisingBold" w:hint="cs"/>
                      <w:noProof/>
                      <w:sz w:val="24"/>
                      <w:szCs w:val="24"/>
                      <w:rtl/>
                    </w:rPr>
                    <w:t>وق أهــراس                                                                   كلية العلوم الاجتماعية و الانسانية</w:t>
                  </w:r>
                </w:p>
                <w:p w:rsidR="0089453C" w:rsidRPr="00A234BE" w:rsidRDefault="0089453C" w:rsidP="0089453C">
                  <w:pPr>
                    <w:tabs>
                      <w:tab w:val="center" w:pos="4819"/>
                      <w:tab w:val="left" w:pos="7155"/>
                      <w:tab w:val="left" w:pos="8880"/>
                    </w:tabs>
                    <w:bidi/>
                    <w:rPr>
                      <w:noProof/>
                      <w:sz w:val="24"/>
                      <w:szCs w:val="24"/>
                      <w:rtl/>
                    </w:rPr>
                  </w:pPr>
                </w:p>
              </w:txbxContent>
            </v:textbox>
          </v:shape>
        </w:pict>
      </w:r>
      <w:r w:rsidR="0089453C">
        <w:rPr>
          <w:noProof/>
          <w:sz w:val="16"/>
          <w:szCs w:val="16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2440940</wp:posOffset>
            </wp:positionH>
            <wp:positionV relativeFrom="paragraph">
              <wp:posOffset>161290</wp:posOffset>
            </wp:positionV>
            <wp:extent cx="1209675" cy="885825"/>
            <wp:effectExtent l="19050" t="0" r="9525" b="0"/>
            <wp:wrapNone/>
            <wp:docPr id="98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453C" w:rsidRPr="00A234BE" w:rsidRDefault="0089453C" w:rsidP="0089453C">
      <w:pPr>
        <w:tabs>
          <w:tab w:val="center" w:pos="4819"/>
          <w:tab w:val="left" w:pos="7155"/>
          <w:tab w:val="left" w:pos="8880"/>
        </w:tabs>
        <w:rPr>
          <w:rFonts w:ascii="Cambria Math" w:hAnsi="Cambria Math"/>
          <w:noProof/>
          <w:lang w:val="en-US"/>
        </w:rPr>
      </w:pPr>
      <w:r w:rsidRPr="00A234BE">
        <w:rPr>
          <w:rFonts w:ascii="Cambria Math" w:hAnsi="Cambria Math"/>
          <w:noProof/>
          <w:lang w:val="en-US"/>
        </w:rPr>
        <w:t xml:space="preserve"> </w:t>
      </w:r>
    </w:p>
    <w:p w:rsidR="0089453C" w:rsidRDefault="0089453C" w:rsidP="0089453C">
      <w:pPr>
        <w:bidi/>
      </w:pPr>
    </w:p>
    <w:p w:rsidR="0089453C" w:rsidRPr="00A234BE" w:rsidRDefault="0089453C" w:rsidP="0089453C">
      <w:pPr>
        <w:bidi/>
      </w:pPr>
    </w:p>
    <w:p w:rsidR="0089453C" w:rsidRDefault="0089453C" w:rsidP="0089453C">
      <w:pPr>
        <w:bidi/>
      </w:pPr>
    </w:p>
    <w:p w:rsidR="00731FC1" w:rsidRPr="0089453C" w:rsidRDefault="00731FC1" w:rsidP="00731FC1">
      <w:pPr>
        <w:pStyle w:val="NormalWeb"/>
        <w:shd w:val="clear" w:color="auto" w:fill="FFFFFF"/>
        <w:bidi/>
        <w:spacing w:line="255" w:lineRule="atLeast"/>
        <w:rPr>
          <w:rFonts w:ascii="Droid Arabic Naskh" w:hAnsi="Droid Arabic Naskh"/>
          <w:b/>
          <w:bCs/>
          <w:color w:val="000000"/>
        </w:rPr>
      </w:pPr>
    </w:p>
    <w:p w:rsidR="00D0277D" w:rsidRPr="00A113F7" w:rsidRDefault="000311CF" w:rsidP="00D0277D">
      <w:pPr>
        <w:tabs>
          <w:tab w:val="left" w:pos="8492"/>
        </w:tabs>
        <w:bidi/>
        <w:rPr>
          <w:rFonts w:ascii="Arabic Typesetting" w:hAnsi="Arabic Typesetting" w:cs="Arabic Typesetting"/>
          <w:b/>
          <w:bCs/>
          <w:sz w:val="24"/>
          <w:szCs w:val="28"/>
          <w:rtl/>
          <w:lang w:bidi="ar-DZ"/>
        </w:rPr>
      </w:pPr>
      <w:r w:rsidRPr="000311CF">
        <w:rPr>
          <w:noProof/>
          <w:rtl/>
        </w:rPr>
        <w:pict>
          <v:line id="Connecteur droit 3" o:spid="_x0000_s1028" style="position:absolute;left:0;text-align:left;z-index:251663360;visibility:visible" from="-46.3pt,1.45pt" to="537.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" strokecolor="black [3040]"/>
        </w:pict>
      </w:r>
    </w:p>
    <w:p w:rsidR="00D0277D" w:rsidRDefault="00D0277D" w:rsidP="00D0277D">
      <w:pPr>
        <w:jc w:val="center"/>
        <w:rPr>
          <w:b/>
          <w:bCs/>
          <w:sz w:val="28"/>
          <w:szCs w:val="28"/>
          <w:rtl/>
          <w:lang w:bidi="ar-DZ"/>
        </w:rPr>
      </w:pPr>
      <w:bookmarkStart w:id="0" w:name="_GoBack"/>
      <w:r w:rsidRPr="008311FD">
        <w:rPr>
          <w:rFonts w:hint="cs"/>
          <w:b/>
          <w:bCs/>
          <w:sz w:val="28"/>
          <w:szCs w:val="28"/>
          <w:rtl/>
          <w:lang w:bidi="ar-DZ"/>
        </w:rPr>
        <w:t>نموذج بطاقة رغبات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اسناد المواد</w:t>
      </w:r>
    </w:p>
    <w:p w:rsidR="00D0277D" w:rsidRPr="008311FD" w:rsidRDefault="00D0277D" w:rsidP="00D0277D">
      <w:pPr>
        <w:jc w:val="center"/>
        <w:rPr>
          <w:b/>
          <w:bCs/>
          <w:sz w:val="28"/>
          <w:szCs w:val="28"/>
          <w:rtl/>
          <w:lang w:bidi="ar-DZ"/>
        </w:rPr>
      </w:pPr>
    </w:p>
    <w:bookmarkEnd w:id="0"/>
    <w:p w:rsidR="00D0277D" w:rsidRDefault="00D0277D" w:rsidP="00D0277D">
      <w:pPr>
        <w:jc w:val="right"/>
        <w:rPr>
          <w:b/>
          <w:bCs/>
          <w:sz w:val="24"/>
          <w:szCs w:val="24"/>
          <w:rtl/>
          <w:lang w:bidi="ar-DZ"/>
        </w:rPr>
      </w:pPr>
      <w:r>
        <w:rPr>
          <w:rFonts w:hint="cs"/>
          <w:b/>
          <w:bCs/>
          <w:sz w:val="24"/>
          <w:szCs w:val="24"/>
          <w:rtl/>
          <w:lang w:bidi="ar-DZ"/>
        </w:rPr>
        <w:t xml:space="preserve"> </w:t>
      </w:r>
      <w:r w:rsidRPr="00D51267">
        <w:rPr>
          <w:rFonts w:hint="cs"/>
          <w:b/>
          <w:bCs/>
          <w:sz w:val="24"/>
          <w:szCs w:val="24"/>
          <w:rtl/>
          <w:lang w:bidi="ar-DZ"/>
        </w:rPr>
        <w:t xml:space="preserve"> </w:t>
      </w:r>
    </w:p>
    <w:p w:rsidR="00D0277D" w:rsidRPr="00D51267" w:rsidRDefault="00D0277D" w:rsidP="0089453C">
      <w:pPr>
        <w:jc w:val="right"/>
        <w:rPr>
          <w:b/>
          <w:bCs/>
          <w:sz w:val="24"/>
          <w:szCs w:val="24"/>
          <w:rtl/>
          <w:lang w:bidi="ar-DZ"/>
        </w:rPr>
      </w:pPr>
      <w:r w:rsidRPr="00D51267">
        <w:rPr>
          <w:b/>
          <w:bCs/>
          <w:sz w:val="24"/>
          <w:szCs w:val="24"/>
          <w:lang w:bidi="ar-DZ"/>
        </w:rPr>
        <w:t>:</w:t>
      </w:r>
      <w:r w:rsidRPr="008311FD">
        <w:rPr>
          <w:rFonts w:hint="cs"/>
          <w:b/>
          <w:bCs/>
          <w:sz w:val="24"/>
          <w:szCs w:val="24"/>
          <w:rtl/>
          <w:lang w:bidi="ar-DZ"/>
        </w:rPr>
        <w:t xml:space="preserve"> </w:t>
      </w:r>
      <w:r w:rsidRPr="00D51267">
        <w:rPr>
          <w:rFonts w:hint="cs"/>
          <w:b/>
          <w:bCs/>
          <w:sz w:val="24"/>
          <w:szCs w:val="24"/>
          <w:rtl/>
          <w:lang w:bidi="ar-DZ"/>
        </w:rPr>
        <w:t>الاختصاص</w:t>
      </w:r>
      <w:r w:rsidRPr="00D51267"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ab/>
      </w:r>
      <w:r>
        <w:rPr>
          <w:rFonts w:hint="cs"/>
          <w:sz w:val="24"/>
          <w:szCs w:val="24"/>
          <w:rtl/>
          <w:lang w:bidi="ar-DZ"/>
        </w:rPr>
        <w:tab/>
      </w:r>
      <w:r w:rsidR="0089453C">
        <w:rPr>
          <w:sz w:val="24"/>
          <w:szCs w:val="24"/>
          <w:lang w:bidi="ar-DZ"/>
        </w:rPr>
        <w:tab/>
      </w:r>
      <w:r w:rsidR="0089453C">
        <w:rPr>
          <w:sz w:val="24"/>
          <w:szCs w:val="24"/>
          <w:lang w:bidi="ar-DZ"/>
        </w:rPr>
        <w:tab/>
      </w:r>
      <w:r w:rsidRPr="00D51267">
        <w:rPr>
          <w:rFonts w:hint="cs"/>
          <w:b/>
          <w:bCs/>
          <w:sz w:val="24"/>
          <w:szCs w:val="24"/>
          <w:rtl/>
          <w:lang w:bidi="ar-DZ"/>
        </w:rPr>
        <w:t>الرتبة: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     </w:t>
      </w:r>
      <w:r w:rsidRPr="00D51267">
        <w:rPr>
          <w:sz w:val="24"/>
          <w:szCs w:val="24"/>
          <w:lang w:bidi="ar-DZ"/>
        </w:rPr>
        <w:t xml:space="preserve"> </w:t>
      </w:r>
      <w:r>
        <w:rPr>
          <w:sz w:val="24"/>
          <w:szCs w:val="24"/>
          <w:lang w:bidi="ar-DZ"/>
        </w:rPr>
        <w:t xml:space="preserve">        </w:t>
      </w:r>
      <w:r w:rsidR="0089453C">
        <w:rPr>
          <w:sz w:val="24"/>
          <w:szCs w:val="24"/>
          <w:lang w:bidi="ar-DZ"/>
        </w:rPr>
        <w:tab/>
      </w:r>
      <w:r>
        <w:rPr>
          <w:sz w:val="24"/>
          <w:szCs w:val="24"/>
          <w:lang w:bidi="ar-DZ"/>
        </w:rPr>
        <w:t xml:space="preserve">                  </w:t>
      </w:r>
      <w:r w:rsidRPr="00D51267">
        <w:rPr>
          <w:sz w:val="24"/>
          <w:szCs w:val="24"/>
          <w:lang w:bidi="ar-DZ"/>
        </w:rPr>
        <w:t xml:space="preserve">  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</w:t>
      </w:r>
      <w:r w:rsidRPr="00D51267">
        <w:rPr>
          <w:rFonts w:hint="cs"/>
          <w:b/>
          <w:bCs/>
          <w:sz w:val="24"/>
          <w:szCs w:val="24"/>
          <w:rtl/>
          <w:lang w:bidi="ar-DZ"/>
        </w:rPr>
        <w:t>الأستاذ</w:t>
      </w:r>
      <w:r>
        <w:rPr>
          <w:rFonts w:hint="cs"/>
          <w:b/>
          <w:bCs/>
          <w:sz w:val="24"/>
          <w:szCs w:val="24"/>
          <w:rtl/>
          <w:lang w:bidi="ar-DZ"/>
        </w:rPr>
        <w:t>(ة)</w:t>
      </w:r>
      <w:r w:rsidRPr="00D51267">
        <w:rPr>
          <w:rFonts w:hint="cs"/>
          <w:b/>
          <w:bCs/>
          <w:sz w:val="24"/>
          <w:szCs w:val="24"/>
          <w:rtl/>
          <w:lang w:bidi="ar-DZ"/>
        </w:rPr>
        <w:t xml:space="preserve">: </w:t>
      </w:r>
    </w:p>
    <w:p w:rsidR="00D0277D" w:rsidRPr="0089453C" w:rsidRDefault="00D0277D" w:rsidP="00D0277D">
      <w:pPr>
        <w:jc w:val="right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89453C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المواد التى تــم  تدريسها  في السنتين  الأخيرتين:</w:t>
      </w:r>
      <w:r w:rsidRPr="0089453C">
        <w:rPr>
          <w:rFonts w:ascii="Sakkal Majalla" w:hAnsi="Sakkal Majalla" w:cs="Sakkal Majalla"/>
          <w:b/>
          <w:bCs/>
          <w:sz w:val="28"/>
          <w:szCs w:val="28"/>
          <w:lang w:bidi="ar-DZ"/>
        </w:rPr>
        <w:t xml:space="preserve"> </w:t>
      </w:r>
    </w:p>
    <w:tbl>
      <w:tblPr>
        <w:tblStyle w:val="Grilledutableau"/>
        <w:bidiVisual/>
        <w:tblW w:w="11056" w:type="dxa"/>
        <w:tblInd w:w="-743" w:type="dxa"/>
        <w:tblLook w:val="04A0"/>
      </w:tblPr>
      <w:tblGrid>
        <w:gridCol w:w="1920"/>
        <w:gridCol w:w="906"/>
        <w:gridCol w:w="997"/>
        <w:gridCol w:w="2929"/>
        <w:gridCol w:w="1752"/>
        <w:gridCol w:w="2552"/>
      </w:tblGrid>
      <w:tr w:rsidR="00D0277D" w:rsidTr="0089453C">
        <w:trPr>
          <w:trHeight w:val="539"/>
        </w:trPr>
        <w:tc>
          <w:tcPr>
            <w:tcW w:w="1920" w:type="dxa"/>
            <w:vAlign w:val="center"/>
          </w:tcPr>
          <w:p w:rsidR="00D0277D" w:rsidRPr="0089453C" w:rsidRDefault="00D0277D" w:rsidP="005E2C34">
            <w:pPr>
              <w:jc w:val="both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الطور (ليسانس / ماستر)</w:t>
            </w:r>
          </w:p>
        </w:tc>
        <w:tc>
          <w:tcPr>
            <w:tcW w:w="906" w:type="dxa"/>
            <w:vAlign w:val="center"/>
          </w:tcPr>
          <w:p w:rsidR="00D0277D" w:rsidRPr="0089453C" w:rsidRDefault="00D0277D" w:rsidP="005E2C34">
            <w:pPr>
              <w:jc w:val="both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المستوى</w:t>
            </w:r>
          </w:p>
        </w:tc>
        <w:tc>
          <w:tcPr>
            <w:tcW w:w="997" w:type="dxa"/>
            <w:vAlign w:val="center"/>
          </w:tcPr>
          <w:p w:rsidR="00D0277D" w:rsidRPr="0089453C" w:rsidRDefault="00D0277D" w:rsidP="005E2C34">
            <w:pPr>
              <w:jc w:val="both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التخصص</w:t>
            </w:r>
          </w:p>
        </w:tc>
        <w:tc>
          <w:tcPr>
            <w:tcW w:w="2929" w:type="dxa"/>
            <w:vAlign w:val="center"/>
          </w:tcPr>
          <w:p w:rsidR="00D0277D" w:rsidRPr="0089453C" w:rsidRDefault="00D0277D" w:rsidP="00D0277D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المادة</w:t>
            </w:r>
          </w:p>
        </w:tc>
        <w:tc>
          <w:tcPr>
            <w:tcW w:w="1752" w:type="dxa"/>
          </w:tcPr>
          <w:p w:rsidR="00D0277D" w:rsidRPr="0089453C" w:rsidRDefault="00D0277D" w:rsidP="005E2C34">
            <w:pPr>
              <w:jc w:val="right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نوعها :   محاضرة/  اعمال موجهة</w:t>
            </w:r>
            <w:r w:rsidRPr="0089453C"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  <w:t xml:space="preserve">   </w:t>
            </w:r>
          </w:p>
        </w:tc>
        <w:tc>
          <w:tcPr>
            <w:tcW w:w="2552" w:type="dxa"/>
            <w:vAlign w:val="center"/>
          </w:tcPr>
          <w:p w:rsidR="00D0277D" w:rsidRPr="0089453C" w:rsidRDefault="00D0277D" w:rsidP="005E2C34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السداسى</w:t>
            </w:r>
            <w:r w:rsid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( فردي/ زوجي)</w:t>
            </w:r>
            <w:r w:rsidRPr="0089453C"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  <w:t xml:space="preserve"> </w:t>
            </w: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طبيعة</w:t>
            </w:r>
          </w:p>
        </w:tc>
      </w:tr>
      <w:tr w:rsidR="00D0277D" w:rsidTr="0089453C">
        <w:trPr>
          <w:trHeight w:val="245"/>
        </w:trPr>
        <w:tc>
          <w:tcPr>
            <w:tcW w:w="192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06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92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7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5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Tr="0089453C">
        <w:trPr>
          <w:trHeight w:val="261"/>
        </w:trPr>
        <w:tc>
          <w:tcPr>
            <w:tcW w:w="192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06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92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7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5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Tr="0089453C">
        <w:trPr>
          <w:trHeight w:val="261"/>
        </w:trPr>
        <w:tc>
          <w:tcPr>
            <w:tcW w:w="192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06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92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7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5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Tr="0089453C">
        <w:trPr>
          <w:trHeight w:val="261"/>
        </w:trPr>
        <w:tc>
          <w:tcPr>
            <w:tcW w:w="192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06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92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7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5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Tr="0089453C">
        <w:trPr>
          <w:trHeight w:val="261"/>
        </w:trPr>
        <w:tc>
          <w:tcPr>
            <w:tcW w:w="192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06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92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7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5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Tr="0089453C">
        <w:trPr>
          <w:trHeight w:val="261"/>
        </w:trPr>
        <w:tc>
          <w:tcPr>
            <w:tcW w:w="192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06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92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7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55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</w:tbl>
    <w:p w:rsidR="00D0277D" w:rsidRPr="0089453C" w:rsidRDefault="00D0277D" w:rsidP="00D0277D">
      <w:pPr>
        <w:jc w:val="right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89453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أختار للسنة الجامعية 2018/ 2019 </w:t>
      </w:r>
      <w:r w:rsidRPr="00C84133">
        <w:rPr>
          <w:rFonts w:ascii="Sakkal Majalla" w:hAnsi="Sakkal Majalla" w:cs="Sakkal Majalla" w:hint="cs"/>
          <w:b/>
          <w:bCs/>
          <w:sz w:val="36"/>
          <w:szCs w:val="36"/>
          <w:u w:val="single"/>
          <w:rtl/>
          <w:lang w:bidi="ar-DZ"/>
        </w:rPr>
        <w:t xml:space="preserve">الترتيب أدناه للدروس </w:t>
      </w:r>
      <w:r w:rsidR="0089453C" w:rsidRPr="0089453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(المحاضرات) والأعمال</w:t>
      </w:r>
      <w:r w:rsidRPr="0089453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التطبيقي</w:t>
      </w:r>
      <w:r w:rsidRPr="0089453C">
        <w:rPr>
          <w:rFonts w:ascii="Sakkal Majalla" w:hAnsi="Sakkal Majalla" w:cs="Sakkal Majalla" w:hint="eastAsia"/>
          <w:b/>
          <w:bCs/>
          <w:sz w:val="28"/>
          <w:szCs w:val="28"/>
          <w:rtl/>
          <w:lang w:bidi="ar-DZ"/>
        </w:rPr>
        <w:t>ة</w:t>
      </w:r>
      <w:r w:rsidRPr="0089453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 </w:t>
      </w:r>
      <w:r w:rsidRPr="0089453C">
        <w:rPr>
          <w:rFonts w:ascii="Sakkal Majalla" w:hAnsi="Sakkal Majalla" w:cs="Sakkal Majalla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             </w:t>
      </w:r>
    </w:p>
    <w:tbl>
      <w:tblPr>
        <w:tblStyle w:val="Grilledutableau"/>
        <w:bidiVisual/>
        <w:tblW w:w="10728" w:type="dxa"/>
        <w:tblInd w:w="-743" w:type="dxa"/>
        <w:tblLayout w:type="fixed"/>
        <w:tblLook w:val="04A0"/>
      </w:tblPr>
      <w:tblGrid>
        <w:gridCol w:w="1230"/>
        <w:gridCol w:w="992"/>
        <w:gridCol w:w="1180"/>
        <w:gridCol w:w="3639"/>
        <w:gridCol w:w="1560"/>
        <w:gridCol w:w="2127"/>
      </w:tblGrid>
      <w:tr w:rsidR="00D0277D" w:rsidRPr="00565498" w:rsidTr="00704AA8">
        <w:trPr>
          <w:trHeight w:val="585"/>
        </w:trPr>
        <w:tc>
          <w:tcPr>
            <w:tcW w:w="1230" w:type="dxa"/>
            <w:vAlign w:val="center"/>
          </w:tcPr>
          <w:p w:rsidR="00D0277D" w:rsidRPr="0089453C" w:rsidRDefault="0089453C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</w:t>
            </w:r>
            <w:r w:rsidR="00D0277D"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لطور (ليسانس / ماستر)</w:t>
            </w:r>
          </w:p>
        </w:tc>
        <w:tc>
          <w:tcPr>
            <w:tcW w:w="992" w:type="dxa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المستوى</w:t>
            </w:r>
          </w:p>
        </w:tc>
        <w:tc>
          <w:tcPr>
            <w:tcW w:w="1180" w:type="dxa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التخصص</w:t>
            </w:r>
          </w:p>
        </w:tc>
        <w:tc>
          <w:tcPr>
            <w:tcW w:w="3639" w:type="dxa"/>
            <w:vAlign w:val="center"/>
          </w:tcPr>
          <w:p w:rsidR="00D0277D" w:rsidRPr="0089453C" w:rsidRDefault="00704AA8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المادة</w:t>
            </w:r>
          </w:p>
        </w:tc>
        <w:tc>
          <w:tcPr>
            <w:tcW w:w="1560" w:type="dxa"/>
            <w:vAlign w:val="center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نوعها: / محاضرة اعمال موجهة</w:t>
            </w:r>
          </w:p>
        </w:tc>
        <w:tc>
          <w:tcPr>
            <w:tcW w:w="2127" w:type="dxa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السداسي</w:t>
            </w:r>
            <w:r w:rsidRPr="0089453C"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  <w:t xml:space="preserve"> </w:t>
            </w: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طبيعة</w:t>
            </w:r>
          </w:p>
        </w:tc>
      </w:tr>
      <w:tr w:rsidR="00D0277D" w:rsidRPr="00565498" w:rsidTr="00704AA8">
        <w:tc>
          <w:tcPr>
            <w:tcW w:w="123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RPr="00565498" w:rsidTr="00704AA8">
        <w:tc>
          <w:tcPr>
            <w:tcW w:w="123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RPr="00565498" w:rsidTr="00704AA8">
        <w:tc>
          <w:tcPr>
            <w:tcW w:w="123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D0277D" w:rsidRPr="00565498" w:rsidTr="00704AA8">
        <w:tc>
          <w:tcPr>
            <w:tcW w:w="123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D0277D" w:rsidRPr="00A340D0" w:rsidRDefault="00D0277D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8C2B63" w:rsidRPr="00565498" w:rsidTr="00704AA8">
        <w:tc>
          <w:tcPr>
            <w:tcW w:w="123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8C2B63" w:rsidRPr="00565498" w:rsidTr="00704AA8">
        <w:tc>
          <w:tcPr>
            <w:tcW w:w="123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  <w:tr w:rsidR="008C2B63" w:rsidRPr="00565498" w:rsidTr="00704AA8">
        <w:tc>
          <w:tcPr>
            <w:tcW w:w="123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992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18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3639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1560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  <w:tc>
          <w:tcPr>
            <w:tcW w:w="2127" w:type="dxa"/>
          </w:tcPr>
          <w:p w:rsidR="008C2B63" w:rsidRPr="00A340D0" w:rsidRDefault="008C2B63" w:rsidP="005E2C34">
            <w:pPr>
              <w:jc w:val="both"/>
              <w:rPr>
                <w:b/>
                <w:bCs/>
                <w:sz w:val="16"/>
                <w:szCs w:val="16"/>
                <w:rtl/>
                <w:lang w:bidi="ar-DZ"/>
              </w:rPr>
            </w:pPr>
          </w:p>
        </w:tc>
      </w:tr>
    </w:tbl>
    <w:p w:rsidR="008A2DE7" w:rsidRDefault="008A2DE7" w:rsidP="008A2DE7">
      <w:pPr>
        <w:bidi/>
        <w:rPr>
          <w:b/>
          <w:bCs/>
          <w:sz w:val="28"/>
          <w:szCs w:val="28"/>
          <w:u w:val="single"/>
          <w:rtl/>
          <w:lang w:bidi="ar-DZ"/>
        </w:rPr>
      </w:pPr>
    </w:p>
    <w:p w:rsidR="00D0277D" w:rsidRPr="001C73B7" w:rsidRDefault="00D0277D" w:rsidP="008C2B63">
      <w:pPr>
        <w:bidi/>
        <w:rPr>
          <w:b/>
          <w:bCs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>أيام  التدريس</w:t>
      </w:r>
      <w:r>
        <w:rPr>
          <w:rFonts w:hint="cs"/>
          <w:b/>
          <w:bCs/>
          <w:rtl/>
          <w:lang w:bidi="ar-DZ"/>
        </w:rPr>
        <w:t xml:space="preserve"> </w:t>
      </w:r>
      <w:r w:rsidRPr="0089453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اختر ما يناسبك مبدئيا بوضع العلامة</w:t>
      </w:r>
      <w:r>
        <w:rPr>
          <w:rFonts w:hint="cs"/>
          <w:b/>
          <w:bCs/>
          <w:rtl/>
          <w:lang w:bidi="ar-DZ"/>
        </w:rPr>
        <w:t xml:space="preserve">  </w:t>
      </w:r>
      <w:r w:rsidR="0089453C" w:rsidRPr="0089453C">
        <w:rPr>
          <w:rFonts w:ascii="Sakkal Majalla" w:hAnsi="Sakkal Majalla" w:cs="Sakkal Majalla"/>
          <w:b/>
          <w:bCs/>
          <w:sz w:val="28"/>
          <w:szCs w:val="28"/>
          <w:lang w:bidi="ar-DZ"/>
        </w:rPr>
        <w:t>X</w:t>
      </w:r>
    </w:p>
    <w:tbl>
      <w:tblPr>
        <w:tblStyle w:val="Grilledutableau"/>
        <w:bidiVisual/>
        <w:tblW w:w="10632" w:type="dxa"/>
        <w:tblInd w:w="-743" w:type="dxa"/>
        <w:tblLook w:val="04A0"/>
      </w:tblPr>
      <w:tblGrid>
        <w:gridCol w:w="1623"/>
        <w:gridCol w:w="3111"/>
        <w:gridCol w:w="3771"/>
        <w:gridCol w:w="2127"/>
      </w:tblGrid>
      <w:tr w:rsidR="00D0277D" w:rsidTr="00704AA8">
        <w:trPr>
          <w:trHeight w:val="479"/>
        </w:trPr>
        <w:tc>
          <w:tcPr>
            <w:tcW w:w="1623" w:type="dxa"/>
          </w:tcPr>
          <w:p w:rsidR="00D0277D" w:rsidRPr="0089453C" w:rsidRDefault="00D0277D" w:rsidP="008C2B63">
            <w:pPr>
              <w:jc w:val="right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الأيام</w:t>
            </w:r>
          </w:p>
        </w:tc>
        <w:tc>
          <w:tcPr>
            <w:tcW w:w="3111" w:type="dxa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ايام الاسبوع الاولى</w:t>
            </w:r>
          </w:p>
        </w:tc>
        <w:tc>
          <w:tcPr>
            <w:tcW w:w="3771" w:type="dxa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ايام الاسبوع الاخيرة</w:t>
            </w:r>
          </w:p>
        </w:tc>
        <w:tc>
          <w:tcPr>
            <w:tcW w:w="2127" w:type="dxa"/>
          </w:tcPr>
          <w:p w:rsidR="00D0277D" w:rsidRPr="0089453C" w:rsidRDefault="00D0277D" w:rsidP="0089453C">
            <w:pPr>
              <w:jc w:val="center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لا يهم الترتيب</w:t>
            </w:r>
          </w:p>
        </w:tc>
      </w:tr>
      <w:tr w:rsidR="00D0277D" w:rsidTr="00704AA8">
        <w:trPr>
          <w:trHeight w:val="375"/>
        </w:trPr>
        <w:tc>
          <w:tcPr>
            <w:tcW w:w="1623" w:type="dxa"/>
          </w:tcPr>
          <w:p w:rsidR="00D0277D" w:rsidRPr="0089453C" w:rsidRDefault="00D0277D" w:rsidP="008C2B63">
            <w:pPr>
              <w:jc w:val="right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lastRenderedPageBreak/>
              <w:t>اختار</w:t>
            </w:r>
          </w:p>
        </w:tc>
        <w:tc>
          <w:tcPr>
            <w:tcW w:w="3111" w:type="dxa"/>
          </w:tcPr>
          <w:p w:rsidR="00D0277D" w:rsidRPr="00565498" w:rsidRDefault="00D0277D" w:rsidP="005E2C34">
            <w:pPr>
              <w:jc w:val="both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</w:tc>
        <w:tc>
          <w:tcPr>
            <w:tcW w:w="3771" w:type="dxa"/>
          </w:tcPr>
          <w:p w:rsidR="00D0277D" w:rsidRPr="00565498" w:rsidRDefault="00D0277D" w:rsidP="005E2C34">
            <w:pPr>
              <w:jc w:val="both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</w:tc>
        <w:tc>
          <w:tcPr>
            <w:tcW w:w="2127" w:type="dxa"/>
          </w:tcPr>
          <w:p w:rsidR="00D0277D" w:rsidRPr="00565498" w:rsidRDefault="00D0277D" w:rsidP="005E2C34">
            <w:pPr>
              <w:jc w:val="both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</w:tc>
      </w:tr>
      <w:tr w:rsidR="00D0277D" w:rsidTr="00704AA8">
        <w:trPr>
          <w:trHeight w:val="258"/>
        </w:trPr>
        <w:tc>
          <w:tcPr>
            <w:tcW w:w="1623" w:type="dxa"/>
          </w:tcPr>
          <w:p w:rsidR="00D0277D" w:rsidRPr="0089453C" w:rsidRDefault="00D0277D" w:rsidP="008C2B63">
            <w:pPr>
              <w:jc w:val="right"/>
              <w:rPr>
                <w:rFonts w:ascii="Sakkal Majalla" w:eastAsiaTheme="minorHAnsi" w:hAnsi="Sakkal Majalla" w:cs="Sakkal Majalla"/>
                <w:b/>
                <w:bCs/>
                <w:sz w:val="24"/>
                <w:szCs w:val="24"/>
                <w:rtl/>
                <w:lang w:eastAsia="en-US" w:bidi="ar-DZ"/>
              </w:rPr>
            </w:pPr>
            <w:r w:rsidRPr="0089453C">
              <w:rPr>
                <w:rFonts w:ascii="Sakkal Majalla" w:eastAsiaTheme="minorHAnsi" w:hAnsi="Sakkal Majalla" w:cs="Sakkal Majalla" w:hint="cs"/>
                <w:b/>
                <w:bCs/>
                <w:sz w:val="24"/>
                <w:szCs w:val="24"/>
                <w:rtl/>
                <w:lang w:eastAsia="en-US" w:bidi="ar-DZ"/>
              </w:rPr>
              <w:t>التبرير</w:t>
            </w:r>
          </w:p>
        </w:tc>
        <w:tc>
          <w:tcPr>
            <w:tcW w:w="3111" w:type="dxa"/>
          </w:tcPr>
          <w:p w:rsidR="00D0277D" w:rsidRPr="00565498" w:rsidRDefault="00D0277D" w:rsidP="005E2C34">
            <w:pPr>
              <w:jc w:val="both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</w:tc>
        <w:tc>
          <w:tcPr>
            <w:tcW w:w="3771" w:type="dxa"/>
          </w:tcPr>
          <w:p w:rsidR="00D0277D" w:rsidRPr="00565498" w:rsidRDefault="00D0277D" w:rsidP="005E2C34">
            <w:pPr>
              <w:jc w:val="both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</w:tc>
        <w:tc>
          <w:tcPr>
            <w:tcW w:w="2127" w:type="dxa"/>
            <w:tcBorders>
              <w:tl2br w:val="single" w:sz="4" w:space="0" w:color="auto"/>
              <w:tr2bl w:val="single" w:sz="4" w:space="0" w:color="auto"/>
            </w:tcBorders>
          </w:tcPr>
          <w:p w:rsidR="00D0277D" w:rsidRPr="00565498" w:rsidRDefault="00D0277D" w:rsidP="005E2C34">
            <w:pPr>
              <w:jc w:val="center"/>
              <w:rPr>
                <w:b/>
                <w:bCs/>
                <w:sz w:val="18"/>
                <w:szCs w:val="18"/>
                <w:rtl/>
                <w:lang w:bidi="ar-DZ"/>
              </w:rPr>
            </w:pPr>
          </w:p>
        </w:tc>
      </w:tr>
    </w:tbl>
    <w:p w:rsidR="00D0277D" w:rsidRPr="00CA3CC8" w:rsidRDefault="00D0277D" w:rsidP="00D0277D">
      <w:pPr>
        <w:jc w:val="both"/>
        <w:rPr>
          <w:b/>
          <w:bCs/>
          <w:sz w:val="24"/>
          <w:szCs w:val="24"/>
          <w:rtl/>
          <w:lang w:bidi="ar-DZ"/>
        </w:rPr>
      </w:pPr>
    </w:p>
    <w:p w:rsidR="00D0277D" w:rsidRDefault="00D0277D" w:rsidP="0089453C">
      <w:pPr>
        <w:jc w:val="right"/>
        <w:rPr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>ملاحظات :</w:t>
      </w:r>
    </w:p>
    <w:p w:rsidR="00D0277D" w:rsidRDefault="008C2B63" w:rsidP="00332276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6383"/>
          <w:sz w:val="17"/>
          <w:szCs w:val="17"/>
        </w:rPr>
      </w:pPr>
      <w:r>
        <w:rPr>
          <w:rFonts w:ascii="Droid Arabic Naskh" w:hAnsi="Droid Arabic Naskh" w:hint="cs"/>
          <w:b/>
          <w:bCs/>
          <w:color w:val="000000"/>
          <w:rtl/>
        </w:rPr>
        <w:t xml:space="preserve">1- </w:t>
      </w:r>
      <w:r w:rsidR="00D0277D">
        <w:rPr>
          <w:rFonts w:ascii="Droid Arabic Naskh" w:hAnsi="Droid Arabic Naskh"/>
          <w:b/>
          <w:bCs/>
          <w:color w:val="000000"/>
          <w:rtl/>
        </w:rPr>
        <w:t>تملأ الاستمارة بعناية وتسلم للقسم قبل يوم</w:t>
      </w:r>
      <w:r w:rsidR="00D0277D" w:rsidRPr="00646865">
        <w:rPr>
          <w:rFonts w:ascii="Droid Arabic Naskh" w:hAnsi="Droid Arabic Naskh"/>
          <w:b/>
          <w:bCs/>
          <w:color w:val="FF0000"/>
          <w:sz w:val="30"/>
          <w:szCs w:val="36"/>
          <w:rtl/>
        </w:rPr>
        <w:t xml:space="preserve">  </w:t>
      </w:r>
      <w:r w:rsidR="00332276">
        <w:rPr>
          <w:rFonts w:ascii="Droid Arabic Naskh" w:hAnsi="Droid Arabic Naskh"/>
          <w:b/>
          <w:bCs/>
          <w:color w:val="FF0000"/>
          <w:sz w:val="30"/>
          <w:szCs w:val="36"/>
        </w:rPr>
        <w:t>20</w:t>
      </w:r>
      <w:r w:rsidR="00332276">
        <w:rPr>
          <w:rFonts w:ascii="Droid Arabic Naskh" w:hAnsi="Droid Arabic Naskh" w:hint="cs"/>
          <w:b/>
          <w:bCs/>
          <w:color w:val="FF0000"/>
          <w:sz w:val="30"/>
          <w:szCs w:val="36"/>
          <w:rtl/>
          <w:lang w:bidi="ar-DZ"/>
        </w:rPr>
        <w:t xml:space="preserve"> ماي</w:t>
      </w:r>
      <w:r w:rsidR="00D0277D" w:rsidRPr="00646865">
        <w:rPr>
          <w:rFonts w:ascii="Droid Arabic Naskh" w:hAnsi="Droid Arabic Naskh" w:hint="cs"/>
          <w:b/>
          <w:bCs/>
          <w:color w:val="FF0000"/>
          <w:sz w:val="30"/>
          <w:szCs w:val="36"/>
          <w:rtl/>
          <w:lang w:bidi="ar-DZ"/>
        </w:rPr>
        <w:t xml:space="preserve"> 201</w:t>
      </w:r>
      <w:r w:rsidR="00646865" w:rsidRPr="00646865">
        <w:rPr>
          <w:rFonts w:ascii="Droid Arabic Naskh" w:hAnsi="Droid Arabic Naskh" w:hint="cs"/>
          <w:b/>
          <w:bCs/>
          <w:color w:val="FF0000"/>
          <w:sz w:val="30"/>
          <w:szCs w:val="36"/>
          <w:rtl/>
          <w:lang w:bidi="ar-DZ"/>
        </w:rPr>
        <w:t>9</w:t>
      </w:r>
      <w:r w:rsidR="00D0277D">
        <w:rPr>
          <w:rFonts w:ascii="Droid Arabic Naskh" w:hAnsi="Droid Arabic Naskh"/>
          <w:b/>
          <w:bCs/>
          <w:color w:val="000000"/>
          <w:rtl/>
        </w:rPr>
        <w:t xml:space="preserve"> . بعد هذا التاريخ مباشرة تشرع لجان إسناد الم</w:t>
      </w:r>
      <w:r w:rsidR="00D0277D">
        <w:rPr>
          <w:rFonts w:ascii="Droid Arabic Naskh" w:hAnsi="Droid Arabic Naskh" w:hint="cs"/>
          <w:b/>
          <w:bCs/>
          <w:color w:val="000000"/>
          <w:rtl/>
        </w:rPr>
        <w:t>واد</w:t>
      </w:r>
      <w:r w:rsidR="00D0277D">
        <w:rPr>
          <w:rFonts w:ascii="Droid Arabic Naskh" w:hAnsi="Droid Arabic Naskh"/>
          <w:b/>
          <w:bCs/>
          <w:color w:val="000000"/>
          <w:rtl/>
        </w:rPr>
        <w:t xml:space="preserve"> في العمل الميدانى</w:t>
      </w:r>
      <w:r>
        <w:rPr>
          <w:rFonts w:ascii="Droid Arabic Naskh" w:hAnsi="Droid Arabic Naskh" w:hint="cs"/>
          <w:b/>
          <w:bCs/>
          <w:color w:val="000000"/>
          <w:rtl/>
        </w:rPr>
        <w:t>.</w:t>
      </w:r>
      <w:r w:rsidR="00D0277D">
        <w:rPr>
          <w:rFonts w:ascii="Droid Arabic Naskh" w:hAnsi="Droid Arabic Naskh"/>
          <w:b/>
          <w:bCs/>
          <w:color w:val="000000"/>
          <w:rtl/>
        </w:rPr>
        <w:t xml:space="preserve"> </w:t>
      </w:r>
    </w:p>
    <w:p w:rsidR="00D0277D" w:rsidRDefault="00D0277D" w:rsidP="0089453C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6383"/>
          <w:sz w:val="17"/>
          <w:szCs w:val="17"/>
          <w:rtl/>
        </w:rPr>
      </w:pPr>
      <w:r>
        <w:rPr>
          <w:rFonts w:ascii="Droid Arabic Naskh" w:hAnsi="Droid Arabic Naskh"/>
          <w:b/>
          <w:bCs/>
          <w:color w:val="000000"/>
          <w:rtl/>
        </w:rPr>
        <w:t>2 إسناد  الم</w:t>
      </w:r>
      <w:r>
        <w:rPr>
          <w:rFonts w:ascii="Droid Arabic Naskh" w:hAnsi="Droid Arabic Naskh" w:hint="cs"/>
          <w:b/>
          <w:bCs/>
          <w:color w:val="000000"/>
          <w:rtl/>
        </w:rPr>
        <w:t>واد</w:t>
      </w:r>
      <w:r>
        <w:rPr>
          <w:rFonts w:ascii="Droid Arabic Naskh" w:hAnsi="Droid Arabic Naskh"/>
          <w:b/>
          <w:bCs/>
          <w:color w:val="000000"/>
          <w:rtl/>
        </w:rPr>
        <w:t>  يخضع للجنة المختصة  بما يتناسب مع  التوصيات واليات الإسناد المتفق عليها مسبقا</w:t>
      </w:r>
      <w:r w:rsidR="008C2B63">
        <w:rPr>
          <w:rFonts w:ascii="Droid Arabic Naskh" w:hAnsi="Droid Arabic Naskh" w:hint="cs"/>
          <w:b/>
          <w:bCs/>
          <w:color w:val="000000"/>
          <w:rtl/>
        </w:rPr>
        <w:t>( مصادق عليها من المجلس العلمي للكلية)</w:t>
      </w:r>
      <w:r>
        <w:rPr>
          <w:rFonts w:ascii="Droid Arabic Naskh" w:hAnsi="Droid Arabic Naskh"/>
          <w:b/>
          <w:bCs/>
          <w:color w:val="000000"/>
          <w:rtl/>
        </w:rPr>
        <w:t xml:space="preserve"> .</w:t>
      </w:r>
    </w:p>
    <w:p w:rsidR="00D0277D" w:rsidRDefault="00D0277D" w:rsidP="008C2B63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6383"/>
          <w:sz w:val="17"/>
          <w:szCs w:val="17"/>
          <w:rtl/>
        </w:rPr>
      </w:pPr>
      <w:r>
        <w:rPr>
          <w:rFonts w:ascii="Droid Arabic Naskh" w:hAnsi="Droid Arabic Naskh"/>
          <w:b/>
          <w:bCs/>
          <w:color w:val="000000"/>
          <w:rtl/>
        </w:rPr>
        <w:t>3 تعلن رزنامة الم</w:t>
      </w:r>
      <w:r w:rsidR="008C2B63">
        <w:rPr>
          <w:rFonts w:ascii="Droid Arabic Naskh" w:hAnsi="Droid Arabic Naskh" w:hint="cs"/>
          <w:b/>
          <w:bCs/>
          <w:color w:val="000000"/>
          <w:rtl/>
        </w:rPr>
        <w:t>واد</w:t>
      </w:r>
      <w:r>
        <w:rPr>
          <w:rFonts w:ascii="Droid Arabic Naskh" w:hAnsi="Droid Arabic Naskh"/>
          <w:b/>
          <w:bCs/>
          <w:color w:val="000000"/>
          <w:rtl/>
        </w:rPr>
        <w:t>  المسندة من طرف اللجنة وتعطى أجال الطعون 72 ساعة بعدها يعتبر إسناد  الم</w:t>
      </w:r>
      <w:r w:rsidR="008C2B63">
        <w:rPr>
          <w:rFonts w:ascii="Droid Arabic Naskh" w:hAnsi="Droid Arabic Naskh" w:hint="cs"/>
          <w:b/>
          <w:bCs/>
          <w:color w:val="000000"/>
          <w:rtl/>
        </w:rPr>
        <w:t>واد</w:t>
      </w:r>
      <w:r>
        <w:rPr>
          <w:rFonts w:ascii="Droid Arabic Naskh" w:hAnsi="Droid Arabic Naskh"/>
          <w:b/>
          <w:bCs/>
          <w:color w:val="000000"/>
          <w:rtl/>
        </w:rPr>
        <w:t xml:space="preserve"> إلزاميا لكل استاذ.</w:t>
      </w:r>
    </w:p>
    <w:p w:rsidR="00D0277D" w:rsidRDefault="00D0277D" w:rsidP="008C2B63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6383"/>
          <w:sz w:val="17"/>
          <w:szCs w:val="17"/>
          <w:rtl/>
        </w:rPr>
      </w:pPr>
      <w:r>
        <w:rPr>
          <w:rFonts w:ascii="Droid Arabic Naskh" w:hAnsi="Droid Arabic Naskh"/>
          <w:b/>
          <w:bCs/>
          <w:color w:val="000000"/>
          <w:rtl/>
        </w:rPr>
        <w:t>4 تسند الم</w:t>
      </w:r>
      <w:r w:rsidR="008C2B63">
        <w:rPr>
          <w:rFonts w:ascii="Droid Arabic Naskh" w:hAnsi="Droid Arabic Naskh" w:hint="cs"/>
          <w:b/>
          <w:bCs/>
          <w:color w:val="000000"/>
          <w:rtl/>
        </w:rPr>
        <w:t>واد</w:t>
      </w:r>
      <w:r>
        <w:rPr>
          <w:rFonts w:ascii="Droid Arabic Naskh" w:hAnsi="Droid Arabic Naskh"/>
          <w:b/>
          <w:bCs/>
          <w:color w:val="000000"/>
          <w:rtl/>
        </w:rPr>
        <w:t xml:space="preserve"> آليا للأستاذ الذي لم يقدم وثيقة  الرغبة في التاريخ المعلن مسبقا دون الأخذ بعين الاعتبار رصيده التدريسي  .</w:t>
      </w:r>
    </w:p>
    <w:p w:rsidR="00D0277D" w:rsidRDefault="00D0277D" w:rsidP="0089453C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6383"/>
          <w:sz w:val="17"/>
          <w:szCs w:val="17"/>
          <w:rtl/>
        </w:rPr>
      </w:pPr>
      <w:r>
        <w:rPr>
          <w:rFonts w:ascii="Droid Arabic Naskh" w:hAnsi="Droid Arabic Naskh"/>
          <w:b/>
          <w:bCs/>
          <w:color w:val="000000"/>
          <w:rtl/>
        </w:rPr>
        <w:t>6 أيام التدريس التي يتضمنها الجدول الفردي لا يمكن أن تزيد عدد الحصص المبرمجة للأستاذ في اليوم عن 03 حصص.</w:t>
      </w:r>
    </w:p>
    <w:p w:rsidR="00D0277D" w:rsidRDefault="00D0277D" w:rsidP="0089453C"/>
    <w:p w:rsidR="00D0277D" w:rsidRDefault="00D0277D" w:rsidP="0089453C">
      <w:pPr>
        <w:tabs>
          <w:tab w:val="right" w:pos="9356"/>
        </w:tabs>
        <w:ind w:left="-143"/>
        <w:jc w:val="right"/>
        <w:rPr>
          <w:b/>
          <w:bCs/>
          <w:lang w:bidi="ar-DZ"/>
        </w:rPr>
      </w:pPr>
    </w:p>
    <w:p w:rsidR="00D0277D" w:rsidRPr="009322D7" w:rsidRDefault="00D0277D" w:rsidP="0089453C">
      <w:pPr>
        <w:jc w:val="center"/>
        <w:rPr>
          <w:rFonts w:cs="Traditional Arabic"/>
          <w:b/>
          <w:bCs/>
          <w:kern w:val="16"/>
          <w:sz w:val="28"/>
          <w:szCs w:val="32"/>
          <w:lang w:bidi="ar-DZ"/>
        </w:rPr>
      </w:pPr>
      <w:r w:rsidRPr="00201AA2">
        <w:rPr>
          <w:rFonts w:hint="cs"/>
          <w:b/>
          <w:bCs/>
          <w:sz w:val="24"/>
          <w:szCs w:val="24"/>
          <w:rtl/>
          <w:lang w:bidi="ar-DZ"/>
        </w:rPr>
        <w:t xml:space="preserve">اسم وتوقيع الأستاذ        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            </w:t>
      </w:r>
      <w:r w:rsidRPr="00201AA2">
        <w:rPr>
          <w:rFonts w:hint="cs"/>
          <w:b/>
          <w:bCs/>
          <w:sz w:val="24"/>
          <w:szCs w:val="24"/>
          <w:rtl/>
          <w:lang w:bidi="ar-DZ"/>
        </w:rPr>
        <w:t xml:space="preserve">                             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</w:t>
      </w:r>
      <w:r w:rsidRPr="00201AA2">
        <w:rPr>
          <w:rFonts w:hint="cs"/>
          <w:b/>
          <w:bCs/>
          <w:sz w:val="24"/>
          <w:szCs w:val="24"/>
          <w:rtl/>
          <w:lang w:bidi="ar-DZ"/>
        </w:rPr>
        <w:t xml:space="preserve">    </w:t>
      </w:r>
      <w:r>
        <w:rPr>
          <w:rFonts w:hint="cs"/>
          <w:b/>
          <w:bCs/>
          <w:sz w:val="24"/>
          <w:szCs w:val="24"/>
          <w:rtl/>
          <w:lang w:bidi="ar-DZ"/>
        </w:rPr>
        <w:t xml:space="preserve">                  </w:t>
      </w:r>
      <w:r w:rsidRPr="00201AA2">
        <w:rPr>
          <w:rFonts w:hint="cs"/>
          <w:b/>
          <w:bCs/>
          <w:sz w:val="24"/>
          <w:szCs w:val="24"/>
          <w:rtl/>
          <w:lang w:bidi="ar-DZ"/>
        </w:rPr>
        <w:t xml:space="preserve"> رئيس القسم </w:t>
      </w:r>
    </w:p>
    <w:p w:rsidR="00D0277D" w:rsidRPr="00D0277D" w:rsidRDefault="00D0277D" w:rsidP="0089453C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0000"/>
          <w:rtl/>
        </w:rPr>
      </w:pPr>
    </w:p>
    <w:p w:rsidR="00D0277D" w:rsidRDefault="00D0277D" w:rsidP="0089453C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0000"/>
          <w:rtl/>
        </w:rPr>
      </w:pPr>
    </w:p>
    <w:p w:rsidR="00D0277D" w:rsidRDefault="00D0277D" w:rsidP="0089453C">
      <w:pPr>
        <w:pStyle w:val="NormalWeb"/>
        <w:shd w:val="clear" w:color="auto" w:fill="FFFFFF"/>
        <w:bidi/>
        <w:spacing w:before="0" w:after="0"/>
        <w:rPr>
          <w:rFonts w:ascii="Droid Arabic Naskh" w:hAnsi="Droid Arabic Naskh"/>
          <w:b/>
          <w:bCs/>
          <w:color w:val="000000"/>
          <w:rtl/>
        </w:rPr>
      </w:pPr>
    </w:p>
    <w:p w:rsidR="00D0277D" w:rsidRDefault="00D0277D" w:rsidP="00D0277D">
      <w:pPr>
        <w:pStyle w:val="NormalWeb"/>
        <w:shd w:val="clear" w:color="auto" w:fill="FFFFFF"/>
        <w:bidi/>
        <w:spacing w:line="255" w:lineRule="atLeast"/>
        <w:rPr>
          <w:rFonts w:ascii="Droid Arabic Naskh" w:hAnsi="Droid Arabic Naskh"/>
          <w:b/>
          <w:bCs/>
          <w:color w:val="000000"/>
          <w:rtl/>
        </w:rPr>
      </w:pPr>
    </w:p>
    <w:sectPr w:rsidR="00D0277D" w:rsidSect="0089453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vertising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roid Arabic Naskh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1FC1"/>
    <w:rsid w:val="000311CF"/>
    <w:rsid w:val="0006271E"/>
    <w:rsid w:val="00133B41"/>
    <w:rsid w:val="00332276"/>
    <w:rsid w:val="00442D90"/>
    <w:rsid w:val="00575666"/>
    <w:rsid w:val="00595A8D"/>
    <w:rsid w:val="00646865"/>
    <w:rsid w:val="00704AA8"/>
    <w:rsid w:val="00731FC1"/>
    <w:rsid w:val="00864B72"/>
    <w:rsid w:val="0089453C"/>
    <w:rsid w:val="008A2DE7"/>
    <w:rsid w:val="008C2B63"/>
    <w:rsid w:val="008F528F"/>
    <w:rsid w:val="00A03523"/>
    <w:rsid w:val="00A408A5"/>
    <w:rsid w:val="00A53EBE"/>
    <w:rsid w:val="00B8291A"/>
    <w:rsid w:val="00C84133"/>
    <w:rsid w:val="00D0277D"/>
    <w:rsid w:val="00D05B99"/>
    <w:rsid w:val="00DA3B39"/>
    <w:rsid w:val="00DE2F92"/>
    <w:rsid w:val="00E47E57"/>
    <w:rsid w:val="00E533B3"/>
    <w:rsid w:val="00E93831"/>
    <w:rsid w:val="00FB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1FC1"/>
    <w:pPr>
      <w:spacing w:before="75" w:after="75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D0277D"/>
    <w:pPr>
      <w:spacing w:after="200" w:line="276" w:lineRule="auto"/>
    </w:pPr>
    <w:rPr>
      <w:rFonts w:ascii="Calibri" w:eastAsia="Times New Roman" w:hAnsi="Calibri" w:cs="Arial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8" w:space="31" w:color="639135"/>
            <w:right w:val="none" w:sz="0" w:space="0" w:color="auto"/>
          </w:divBdr>
          <w:divsChild>
            <w:div w:id="188363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24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1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Amel</dc:creator>
  <cp:lastModifiedBy>PC</cp:lastModifiedBy>
  <cp:revision>6</cp:revision>
  <dcterms:created xsi:type="dcterms:W3CDTF">2018-05-10T10:46:00Z</dcterms:created>
  <dcterms:modified xsi:type="dcterms:W3CDTF">2019-05-13T10:19:00Z</dcterms:modified>
</cp:coreProperties>
</file>